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39"/>
          <w:szCs w:val="39"/>
          <w:shd w:val="clear" w:fill="FFFFFF"/>
        </w:rPr>
        <w:t>南昌市水利电力建设公司公开招聘入围面试复试人员名单</w:t>
      </w:r>
      <w:bookmarkStart w:id="0" w:name="_GoBack"/>
      <w:bookmarkEnd w:id="0"/>
    </w:p>
    <w:tbl>
      <w:tblPr>
        <w:tblW w:w="839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923"/>
        <w:gridCol w:w="1460"/>
        <w:gridCol w:w="1118"/>
        <w:gridCol w:w="1427"/>
        <w:gridCol w:w="2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抽签序号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初试成绩（修正后）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万珍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2012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杨晓辉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2007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李雪静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2005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刘婉婷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2027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樊丽丽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2020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陈慧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2001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赵铃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2004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叶秀平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2019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刘俊帅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2017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赖炜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1017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刘欢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1028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江娜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1020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胡婷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1023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何梦霞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2010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刘烈骏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1015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王格格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1019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王盛江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江慧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1011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黄金霖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1005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人力资源岗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徐依然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1004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人力资源岗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张亦鸣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1001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人力资源岗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伍慧琴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1008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人力资源岗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肖玉斌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1003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人力资源岗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陈昕楚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1006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人力资源岗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2019年9月4日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90875"/>
    <w:rsid w:val="5A29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2019-09-05T02:30:00Z</dcterms:created>
  <dc:creator>石果</dc:creator>
  <cp:lastModifiedBy>石果</cp:lastModifiedBy>
  <dcterms:modified xsi:type="dcterms:W3CDTF">2019-09-05T02:30:26Z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